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7F2BD9" w14:textId="77777777" w:rsidR="004D2DB4" w:rsidRDefault="00D50B8A" w:rsidP="00011D26">
      <w:pPr>
        <w:pStyle w:val="1"/>
        <w:rPr>
          <w:szCs w:val="24"/>
          <w:lang w:val="ru-RU"/>
        </w:rPr>
      </w:pPr>
      <w:r w:rsidRPr="00676E6C">
        <w:rPr>
          <w:szCs w:val="24"/>
          <w:lang w:val="ru-RU"/>
        </w:rPr>
        <w:t xml:space="preserve">  </w:t>
      </w:r>
    </w:p>
    <w:p w14:paraId="3E180AF4" w14:textId="117C52BF" w:rsidR="00D50B8A" w:rsidRPr="00676E6C" w:rsidRDefault="00D50B8A" w:rsidP="00D50B8A">
      <w:pPr>
        <w:pStyle w:val="1"/>
        <w:jc w:val="right"/>
        <w:rPr>
          <w:szCs w:val="24"/>
          <w:lang w:val="ru-RU"/>
        </w:rPr>
      </w:pPr>
      <w:r w:rsidRPr="00676E6C">
        <w:rPr>
          <w:szCs w:val="24"/>
          <w:lang w:val="ru-RU"/>
        </w:rPr>
        <w:t>УТВЕРЖДАЮ Проректор по образовательной деятельности КФУ</w:t>
      </w:r>
    </w:p>
    <w:p w14:paraId="3B690F07" w14:textId="77777777" w:rsidR="00D50B8A" w:rsidRPr="00676E6C" w:rsidRDefault="00D50B8A" w:rsidP="00D50B8A"/>
    <w:p w14:paraId="487257F5" w14:textId="099A97BF" w:rsidR="00D50B8A" w:rsidRPr="00676E6C" w:rsidRDefault="00D50B8A" w:rsidP="00D50B8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_____________________________________</w:t>
      </w:r>
      <w:r w:rsidR="007457D6">
        <w:rPr>
          <w:sz w:val="24"/>
          <w:szCs w:val="24"/>
        </w:rPr>
        <w:t>Е.А. Турилова</w:t>
      </w:r>
    </w:p>
    <w:p w14:paraId="1269A1BC" w14:textId="1934D1C0" w:rsidR="0016641A" w:rsidRDefault="00D50B8A" w:rsidP="0016641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«__</w:t>
      </w:r>
      <w:r w:rsidR="009F5230" w:rsidRPr="00676E6C">
        <w:rPr>
          <w:sz w:val="24"/>
          <w:szCs w:val="24"/>
        </w:rPr>
        <w:t>_» _</w:t>
      </w:r>
      <w:r w:rsidRPr="00676E6C">
        <w:rPr>
          <w:sz w:val="24"/>
          <w:szCs w:val="24"/>
        </w:rPr>
        <w:t>____________________________</w:t>
      </w:r>
      <w:r w:rsidRPr="009270DA">
        <w:rPr>
          <w:sz w:val="24"/>
          <w:szCs w:val="24"/>
        </w:rPr>
        <w:t>202</w:t>
      </w:r>
      <w:r w:rsidR="0027788D">
        <w:rPr>
          <w:sz w:val="24"/>
          <w:szCs w:val="24"/>
        </w:rPr>
        <w:t>5</w:t>
      </w:r>
      <w:r w:rsidRPr="009270DA">
        <w:rPr>
          <w:sz w:val="24"/>
          <w:szCs w:val="24"/>
        </w:rPr>
        <w:t xml:space="preserve"> г.</w:t>
      </w:r>
    </w:p>
    <w:p w14:paraId="1A5F834D" w14:textId="77777777" w:rsidR="0016641A" w:rsidRDefault="0016641A" w:rsidP="0016641A">
      <w:pPr>
        <w:spacing w:line="360" w:lineRule="auto"/>
        <w:jc w:val="right"/>
        <w:rPr>
          <w:sz w:val="24"/>
          <w:szCs w:val="24"/>
        </w:rPr>
      </w:pPr>
    </w:p>
    <w:p w14:paraId="1B5996AA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МИНИСТЕРСТВО НАУКИ И ВЫСШЕГО ОБРАЗОВАНИЯ РОССИЙСКОЙ ФЕДЕРАЦИИ</w:t>
      </w:r>
    </w:p>
    <w:p w14:paraId="56F5B9B2" w14:textId="57223285" w:rsidR="00D50B8A" w:rsidRPr="0089489B" w:rsidRDefault="009F5230" w:rsidP="00D50B8A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ФЕДЕРАЛЬНОЕ </w:t>
      </w:r>
      <w:r w:rsidR="00D50B8A" w:rsidRPr="0089489B">
        <w:rPr>
          <w:sz w:val="24"/>
          <w:szCs w:val="24"/>
        </w:rPr>
        <w:t>ГОСУДАРСТВЕННОЕ АВТОНОМНОЕ ОБРАЗОВАТЕЛЬНОЕ УЧРЕЖДЕНИЕ ВЫСШЕГО ОБРАЗОВАНИЯ</w:t>
      </w:r>
    </w:p>
    <w:p w14:paraId="2BE1B583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"КАЗАНСКИЙ (ПРИВОЛЖСКИЙ) ФЕДЕРАЛЬНЫЙ УНИВЕРСИТЕТ"</w:t>
      </w:r>
    </w:p>
    <w:p w14:paraId="0CFD1FE2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ИНСТИТУТ УПРАВЛЕНИЯ, ЭКОНОМИКИ И ФИНАНСОВ </w:t>
      </w:r>
    </w:p>
    <w:p w14:paraId="65BCEAE7" w14:textId="55EB8A31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РАСПИСАНИЕ </w:t>
      </w:r>
      <w:r w:rsidR="009F5230">
        <w:rPr>
          <w:sz w:val="24"/>
          <w:szCs w:val="24"/>
        </w:rPr>
        <w:t>ЗАНЯТИЙ</w:t>
      </w:r>
      <w:r w:rsidRPr="0089489B">
        <w:rPr>
          <w:sz w:val="24"/>
          <w:szCs w:val="24"/>
        </w:rPr>
        <w:t xml:space="preserve"> СТУДЕНТОВ </w:t>
      </w:r>
      <w:r w:rsidR="007769C1">
        <w:rPr>
          <w:sz w:val="24"/>
          <w:szCs w:val="24"/>
        </w:rPr>
        <w:t>4</w:t>
      </w:r>
      <w:r w:rsidRPr="0089489B">
        <w:rPr>
          <w:sz w:val="24"/>
          <w:szCs w:val="24"/>
        </w:rPr>
        <w:t xml:space="preserve"> КУРСА ЦДО </w:t>
      </w:r>
    </w:p>
    <w:p w14:paraId="7AD02450" w14:textId="48CC7C15" w:rsidR="009F5230" w:rsidRDefault="00D50B8A" w:rsidP="009F5230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ПО НАПРАВЛЕНИЮ «</w:t>
      </w:r>
      <w:r w:rsidR="000F5B3E">
        <w:rPr>
          <w:sz w:val="24"/>
          <w:szCs w:val="24"/>
        </w:rPr>
        <w:t>МЕНЕДЖМЕНТ</w:t>
      </w:r>
      <w:r w:rsidRPr="0089489B">
        <w:rPr>
          <w:sz w:val="24"/>
          <w:szCs w:val="24"/>
        </w:rPr>
        <w:t>»</w:t>
      </w:r>
      <w:r w:rsidR="009F5230">
        <w:rPr>
          <w:sz w:val="24"/>
          <w:szCs w:val="24"/>
        </w:rPr>
        <w:t xml:space="preserve"> </w:t>
      </w:r>
    </w:p>
    <w:p w14:paraId="336123F7" w14:textId="24266F57" w:rsidR="001740D4" w:rsidRDefault="00D50B8A" w:rsidP="004C5E06">
      <w:pPr>
        <w:jc w:val="center"/>
        <w:rPr>
          <w:sz w:val="24"/>
          <w:szCs w:val="24"/>
        </w:rPr>
      </w:pPr>
      <w:r w:rsidRPr="004C5E06">
        <w:rPr>
          <w:sz w:val="24"/>
          <w:szCs w:val="24"/>
        </w:rPr>
        <w:t xml:space="preserve">В ПЕРИОД С </w:t>
      </w:r>
      <w:r w:rsidR="00C22024" w:rsidRPr="004C5E06">
        <w:rPr>
          <w:sz w:val="24"/>
          <w:szCs w:val="24"/>
        </w:rPr>
        <w:t>13</w:t>
      </w:r>
      <w:r w:rsidR="00F47D07" w:rsidRPr="004C5E06">
        <w:rPr>
          <w:sz w:val="24"/>
          <w:szCs w:val="24"/>
        </w:rPr>
        <w:t>.09</w:t>
      </w:r>
      <w:r w:rsidR="0016761E" w:rsidRPr="004C5E06">
        <w:rPr>
          <w:sz w:val="24"/>
          <w:szCs w:val="24"/>
        </w:rPr>
        <w:t>.</w:t>
      </w:r>
      <w:r w:rsidR="0027788D" w:rsidRPr="004C5E06">
        <w:rPr>
          <w:sz w:val="24"/>
          <w:szCs w:val="24"/>
        </w:rPr>
        <w:t>2025</w:t>
      </w:r>
      <w:r w:rsidRPr="004C5E06">
        <w:rPr>
          <w:sz w:val="24"/>
          <w:szCs w:val="24"/>
        </w:rPr>
        <w:t xml:space="preserve"> Г. – </w:t>
      </w:r>
      <w:r w:rsidR="00F47D07" w:rsidRPr="004C5E06">
        <w:rPr>
          <w:sz w:val="24"/>
          <w:szCs w:val="24"/>
        </w:rPr>
        <w:t>2</w:t>
      </w:r>
      <w:r w:rsidR="004C5E06" w:rsidRPr="004C5E06">
        <w:rPr>
          <w:sz w:val="24"/>
          <w:szCs w:val="24"/>
        </w:rPr>
        <w:t>0</w:t>
      </w:r>
      <w:r w:rsidR="00F47D07" w:rsidRPr="004C5E06">
        <w:rPr>
          <w:sz w:val="24"/>
          <w:szCs w:val="24"/>
        </w:rPr>
        <w:t>.1</w:t>
      </w:r>
      <w:r w:rsidR="00C22024" w:rsidRPr="004C5E06">
        <w:rPr>
          <w:sz w:val="24"/>
          <w:szCs w:val="24"/>
        </w:rPr>
        <w:t>2</w:t>
      </w:r>
      <w:r w:rsidR="00920607" w:rsidRPr="004C5E06">
        <w:rPr>
          <w:sz w:val="24"/>
          <w:szCs w:val="24"/>
        </w:rPr>
        <w:t>.</w:t>
      </w:r>
      <w:r w:rsidR="0027788D" w:rsidRPr="004C5E06">
        <w:rPr>
          <w:sz w:val="24"/>
          <w:szCs w:val="24"/>
        </w:rPr>
        <w:t>2025</w:t>
      </w:r>
      <w:r w:rsidRPr="004C5E06">
        <w:rPr>
          <w:sz w:val="24"/>
          <w:szCs w:val="24"/>
        </w:rPr>
        <w:t xml:space="preserve"> Г.</w:t>
      </w:r>
    </w:p>
    <w:p w14:paraId="17EAFE81" w14:textId="08FADF1A" w:rsidR="00281ED0" w:rsidRDefault="00651767" w:rsidP="0016641A">
      <w:pPr>
        <w:jc w:val="right"/>
        <w:rPr>
          <w:b/>
          <w:bCs/>
          <w:sz w:val="24"/>
          <w:szCs w:val="24"/>
          <w:shd w:val="clear" w:color="auto" w:fill="FFFFFF"/>
        </w:rPr>
      </w:pPr>
      <w:r w:rsidRPr="008E33C1">
        <w:rPr>
          <w:b/>
          <w:bCs/>
          <w:sz w:val="24"/>
          <w:szCs w:val="24"/>
          <w:shd w:val="clear" w:color="auto" w:fill="FFFFFF"/>
        </w:rPr>
        <w:t>Яндекс. Телемост</w:t>
      </w:r>
    </w:p>
    <w:p w14:paraId="7E87822D" w14:textId="77777777" w:rsidR="00E452E5" w:rsidRDefault="00E452E5" w:rsidP="0016641A">
      <w:pPr>
        <w:jc w:val="right"/>
        <w:rPr>
          <w:b/>
          <w:bCs/>
          <w:sz w:val="24"/>
          <w:szCs w:val="24"/>
          <w:shd w:val="clear" w:color="auto" w:fill="FFFFFF"/>
        </w:rPr>
      </w:pPr>
    </w:p>
    <w:p w14:paraId="5A0AF406" w14:textId="77777777" w:rsidR="00451B4C" w:rsidRDefault="00451B4C" w:rsidP="0016641A">
      <w:pPr>
        <w:jc w:val="right"/>
        <w:rPr>
          <w:b/>
          <w:bCs/>
          <w:sz w:val="24"/>
          <w:szCs w:val="24"/>
          <w:shd w:val="clear" w:color="auto" w:fill="FFFFFF"/>
        </w:rPr>
      </w:pPr>
      <w:bookmarkStart w:id="0" w:name="_GoBack"/>
      <w:bookmarkEnd w:id="0"/>
    </w:p>
    <w:p w14:paraId="4F4F79B8" w14:textId="77777777" w:rsidR="00451B4C" w:rsidRDefault="00451B4C" w:rsidP="0016641A">
      <w:pPr>
        <w:jc w:val="right"/>
        <w:rPr>
          <w:b/>
          <w:bCs/>
          <w:sz w:val="24"/>
          <w:szCs w:val="24"/>
          <w:shd w:val="clear" w:color="auto" w:fill="FFFFFF"/>
        </w:rPr>
      </w:pPr>
    </w:p>
    <w:tbl>
      <w:tblPr>
        <w:tblW w:w="15167" w:type="dxa"/>
        <w:tblInd w:w="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418"/>
        <w:gridCol w:w="12190"/>
      </w:tblGrid>
      <w:tr w:rsidR="00091457" w:rsidRPr="0089489B" w14:paraId="4D8E8C6D" w14:textId="77777777" w:rsidTr="00C7739F">
        <w:trPr>
          <w:cantSplit/>
          <w:trHeight w:val="680"/>
        </w:trPr>
        <w:tc>
          <w:tcPr>
            <w:tcW w:w="155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10F113E2" w14:textId="77777777" w:rsidR="00091457" w:rsidRPr="00BF2C25" w:rsidRDefault="00091457" w:rsidP="00397AE1">
            <w:pPr>
              <w:pStyle w:val="8"/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F2C25">
              <w:rPr>
                <w:sz w:val="24"/>
                <w:szCs w:val="24"/>
                <w:lang w:val="ru-RU" w:eastAsia="en-US"/>
              </w:rPr>
              <w:t xml:space="preserve">Дни </w:t>
            </w:r>
          </w:p>
          <w:p w14:paraId="0B948C83" w14:textId="77777777" w:rsidR="00091457" w:rsidRPr="00BF2C25" w:rsidRDefault="00091457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занятий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5CDF3509" w14:textId="77777777" w:rsidR="00091457" w:rsidRPr="00BF2C25" w:rsidRDefault="00091457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Часы занятий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7A0283FD" w14:textId="4521C341" w:rsidR="00091457" w:rsidRPr="0057385E" w:rsidRDefault="00091457" w:rsidP="00C2202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4654D">
              <w:rPr>
                <w:b/>
                <w:sz w:val="24"/>
                <w:szCs w:val="24"/>
              </w:rPr>
              <w:t>14.4-</w:t>
            </w:r>
            <w:r w:rsidR="007769C1">
              <w:rPr>
                <w:b/>
                <w:sz w:val="24"/>
                <w:szCs w:val="24"/>
              </w:rPr>
              <w:t>2</w:t>
            </w:r>
            <w:r w:rsidR="000F5B3E">
              <w:rPr>
                <w:b/>
                <w:sz w:val="24"/>
                <w:szCs w:val="24"/>
              </w:rPr>
              <w:t>7</w:t>
            </w:r>
            <w:r w:rsidR="00C22024">
              <w:rPr>
                <w:b/>
                <w:sz w:val="24"/>
                <w:szCs w:val="24"/>
              </w:rPr>
              <w:t>0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5B4131" w:rsidRPr="0089489B" w14:paraId="4C9E4902" w14:textId="77777777" w:rsidTr="00F5723E">
        <w:trPr>
          <w:cantSplit/>
          <w:trHeight w:val="23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18BD69" w14:textId="0EF74AB8" w:rsidR="005B4131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13.09.2025 г.</w:t>
            </w:r>
          </w:p>
          <w:p w14:paraId="4CE181CF" w14:textId="1A2736BE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3DCCF0" w14:textId="77777777" w:rsidR="005B4131" w:rsidRPr="00451B4C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7EBD02F" w14:textId="0304BD82" w:rsidR="005B4131" w:rsidRPr="00451B4C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5B4131" w:rsidRPr="0089489B" w14:paraId="3958D77F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F63A977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692EF8" w14:textId="77777777" w:rsidR="005B4131" w:rsidRPr="00451B4C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73BB9EF" w14:textId="70E3D321" w:rsidR="005B4131" w:rsidRPr="00451B4C" w:rsidRDefault="00D53083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Стратегический менеджмент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Мещерякова С.А.</w:t>
            </w:r>
          </w:p>
        </w:tc>
      </w:tr>
      <w:tr w:rsidR="00DA7E0F" w:rsidRPr="0089489B" w14:paraId="1BA49B45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04FFC87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7979545" w14:textId="77777777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D4643D2" w14:textId="08311970" w:rsidR="00DA7E0F" w:rsidRPr="00451B4C" w:rsidRDefault="00D53083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Стратегический менеджмент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Мещерякова С.А.</w:t>
            </w:r>
          </w:p>
        </w:tc>
      </w:tr>
      <w:tr w:rsidR="00DA7E0F" w:rsidRPr="0089489B" w14:paraId="7433065F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4E56097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EB72F03" w14:textId="77777777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4935BBC" w14:textId="6849FC79" w:rsidR="00DA7E0F" w:rsidRPr="00451B4C" w:rsidRDefault="00DA7E0F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DA7E0F" w:rsidRPr="0089489B" w14:paraId="5DEA5378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4886ADD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0787FF8" w14:textId="77777777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9D22537" w14:textId="7967A17E" w:rsidR="00DA7E0F" w:rsidRPr="00451B4C" w:rsidRDefault="00DA7E0F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DA7E0F" w:rsidRPr="0089489B" w14:paraId="6DC38CEB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1910E0C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D4819B" w14:textId="77777777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77CE755" w14:textId="17AB626D" w:rsidR="00DA7E0F" w:rsidRPr="00451B4C" w:rsidRDefault="00DA7E0F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DA7E0F" w:rsidRPr="0089489B" w14:paraId="36431678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201FE39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828516" w14:textId="77777777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7384F33" w14:textId="77777777" w:rsidR="00DA7E0F" w:rsidRPr="00451B4C" w:rsidRDefault="00DA7E0F" w:rsidP="00DA7E0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A7E0F" w:rsidRPr="0089489B" w14:paraId="553E68F8" w14:textId="77777777" w:rsidTr="00F5723E">
        <w:trPr>
          <w:cantSplit/>
          <w:trHeight w:val="113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6BE971" w14:textId="1586D354" w:rsidR="00DA7E0F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20.09.2025 г.</w:t>
            </w:r>
          </w:p>
          <w:p w14:paraId="46C1C340" w14:textId="5FE78CC2" w:rsidR="00DA7E0F" w:rsidRPr="00BF2C25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6C36EF" w14:textId="77777777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C8429A4" w14:textId="25CA3F9C" w:rsidR="00DA7E0F" w:rsidRPr="00451B4C" w:rsidRDefault="00DA7E0F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DA7E0F" w:rsidRPr="0089489B" w14:paraId="215BDF2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64DDD9D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43BC2FB" w14:textId="77777777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3B3BCBA" w14:textId="5EA996B5" w:rsidR="00DA7E0F" w:rsidRPr="00451B4C" w:rsidRDefault="00D53083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Стратегический менеджмент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Мещерякова С.А.</w:t>
            </w:r>
          </w:p>
        </w:tc>
      </w:tr>
      <w:tr w:rsidR="00DA7E0F" w:rsidRPr="0089489B" w14:paraId="613412F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8B80E7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DCF32F" w14:textId="77777777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D6A470A" w14:textId="2B07805C" w:rsidR="00DA7E0F" w:rsidRPr="00451B4C" w:rsidRDefault="00D53083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Стратегический менеджмент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Мещерякова С.А.</w:t>
            </w:r>
          </w:p>
        </w:tc>
      </w:tr>
      <w:tr w:rsidR="00DA7E0F" w:rsidRPr="0089489B" w14:paraId="0B2DE84B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C765E5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D9CBA76" w14:textId="77777777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0AA2A84" w14:textId="75239261" w:rsidR="00DA7E0F" w:rsidRPr="00F56903" w:rsidRDefault="004C1699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Управление изменениями и жизненный цикл организации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Гарипова Е.Н.</w:t>
            </w:r>
          </w:p>
        </w:tc>
      </w:tr>
      <w:tr w:rsidR="00DA7E0F" w:rsidRPr="0089489B" w14:paraId="2C074E71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352CA8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1FF17B3" w14:textId="77777777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23D12CE" w14:textId="2961DEC8" w:rsidR="00DA7E0F" w:rsidRPr="00451B4C" w:rsidRDefault="004C1699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Управление изменениями и жизненный цикл организации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Гарипова Е.Н.</w:t>
            </w:r>
          </w:p>
        </w:tc>
      </w:tr>
      <w:tr w:rsidR="00DA7E0F" w:rsidRPr="0089489B" w14:paraId="72D96DDE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590437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503908B" w14:textId="77777777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4CCE0CF" w14:textId="2AAC70EE" w:rsidR="00DA7E0F" w:rsidRPr="00F56903" w:rsidRDefault="004C1699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Управление изменениями и жизненный цикл организации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Гарипова Е.Н.</w:t>
            </w:r>
          </w:p>
        </w:tc>
      </w:tr>
      <w:tr w:rsidR="00DA7E0F" w:rsidRPr="0089489B" w14:paraId="3F420360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A58C37B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4FF377" w14:textId="77777777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83BF565" w14:textId="77777777" w:rsidR="00DA7E0F" w:rsidRPr="00451B4C" w:rsidRDefault="00DA7E0F" w:rsidP="00DA7E0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A7E0F" w:rsidRPr="0089489B" w14:paraId="529B1A09" w14:textId="77777777" w:rsidTr="00F5723E">
        <w:trPr>
          <w:cantSplit/>
          <w:trHeight w:val="57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20D55E" w14:textId="4317F67D" w:rsidR="00DA7E0F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27.09.2025 г.</w:t>
            </w:r>
          </w:p>
          <w:p w14:paraId="56687CE2" w14:textId="76EBAEBC" w:rsidR="00DA7E0F" w:rsidRPr="00BF2C25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8BCC7D" w14:textId="474A7DCA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D6479A2" w14:textId="1D03A290" w:rsidR="00DA7E0F" w:rsidRPr="00451B4C" w:rsidRDefault="00DA7E0F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DA7E0F" w:rsidRPr="0089489B" w14:paraId="51562E71" w14:textId="77777777" w:rsidTr="0033425A">
        <w:trPr>
          <w:cantSplit/>
          <w:trHeight w:val="192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42B179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09F3F81" w14:textId="0FC8817B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DBC069B" w14:textId="59D424C2" w:rsidR="00DA7E0F" w:rsidRPr="00451B4C" w:rsidRDefault="00D53083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Стратегический менеджмент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Мещерякова С.А.</w:t>
            </w:r>
          </w:p>
        </w:tc>
      </w:tr>
      <w:tr w:rsidR="00DA7E0F" w:rsidRPr="0089489B" w14:paraId="1A1D3193" w14:textId="77777777" w:rsidTr="0033425A">
        <w:trPr>
          <w:cantSplit/>
          <w:trHeight w:val="4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407F7D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F67C177" w14:textId="1A1C1005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4E6176A" w14:textId="3A93106D" w:rsidR="00DA7E0F" w:rsidRPr="00451B4C" w:rsidRDefault="00D53083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Стратегический менеджмент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Мещерякова С.А.</w:t>
            </w:r>
          </w:p>
        </w:tc>
      </w:tr>
      <w:tr w:rsidR="00DA7E0F" w:rsidRPr="0089489B" w14:paraId="4903D1B2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0395BD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D945C7C" w14:textId="419F5C78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6028061" w14:textId="34751EDF" w:rsidR="00DA7E0F" w:rsidRPr="00451B4C" w:rsidRDefault="004C1699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Управление изменениями и жизненный цикл организации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Гарипова Е.Н.</w:t>
            </w:r>
          </w:p>
        </w:tc>
      </w:tr>
      <w:tr w:rsidR="00DA7E0F" w:rsidRPr="0089489B" w14:paraId="1FA33C3A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29065F1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8A3A4F1" w14:textId="19AB3A78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79A906C" w14:textId="0C2E24A3" w:rsidR="00DA7E0F" w:rsidRPr="00451B4C" w:rsidRDefault="004C1699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Управление изменениями и жизненный цикл организации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Гарипова Е.Н.</w:t>
            </w:r>
          </w:p>
        </w:tc>
      </w:tr>
      <w:tr w:rsidR="00DA7E0F" w:rsidRPr="0089489B" w14:paraId="191EC0C4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4A515D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22043E3" w14:textId="58EEBD06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982C726" w14:textId="61402999" w:rsidR="00DA7E0F" w:rsidRPr="00451B4C" w:rsidRDefault="004C1699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Управление изменениями и жизненный цикл организации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Гарипова Е.Н.</w:t>
            </w:r>
          </w:p>
        </w:tc>
      </w:tr>
      <w:tr w:rsidR="00DA7E0F" w:rsidRPr="0089489B" w14:paraId="790B8713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BD5EF60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4D1D59" w14:textId="59D66831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8846A9" w14:textId="77777777" w:rsidR="00DA7E0F" w:rsidRPr="00451B4C" w:rsidRDefault="00DA7E0F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DA7E0F" w:rsidRPr="0089489B" w14:paraId="1414DEEE" w14:textId="77777777" w:rsidTr="00F5723E">
        <w:trPr>
          <w:cantSplit/>
          <w:trHeight w:val="57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4B3C38" w14:textId="77777777" w:rsidR="00DA7E0F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bookmarkStart w:id="1" w:name="_Hlk110345557"/>
            <w:r>
              <w:rPr>
                <w:sz w:val="24"/>
                <w:szCs w:val="24"/>
                <w:lang w:eastAsia="en-US"/>
              </w:rPr>
              <w:t>04.10.2025 г.</w:t>
            </w:r>
          </w:p>
          <w:p w14:paraId="0F537679" w14:textId="2651F368" w:rsidR="00DA7E0F" w:rsidRPr="00BF2C25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FF4BD1A" w14:textId="116817EA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1BABDED" w14:textId="35A79140" w:rsidR="00DA7E0F" w:rsidRPr="00451B4C" w:rsidRDefault="00DA7E0F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bookmarkEnd w:id="1"/>
      <w:tr w:rsidR="00DA7E0F" w:rsidRPr="0089489B" w14:paraId="76055AE9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B8FBEA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6A54DB2" w14:textId="616A2600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DCB2989" w14:textId="36E9F94B" w:rsidR="00DA7E0F" w:rsidRPr="00451B4C" w:rsidRDefault="00D53083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Стратегический менеджмент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Мещерякова С.А.</w:t>
            </w:r>
          </w:p>
        </w:tc>
      </w:tr>
      <w:tr w:rsidR="00DA7E0F" w:rsidRPr="0089489B" w14:paraId="4EEFB603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7D9D72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C0E018B" w14:textId="4040BE78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4AEBF5A" w14:textId="490D87F7" w:rsidR="00DA7E0F" w:rsidRPr="00451B4C" w:rsidRDefault="00D53083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Стратегический менеджмент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Мещерякова С.А.</w:t>
            </w:r>
          </w:p>
        </w:tc>
      </w:tr>
      <w:tr w:rsidR="00DA7E0F" w:rsidRPr="0089489B" w14:paraId="16E30C3D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267485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50ED95" w14:textId="0ED7CDB9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BC95C35" w14:textId="6497D106" w:rsidR="00DA7E0F" w:rsidRPr="00451B4C" w:rsidRDefault="00CF761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Инновационная экономика и технологическое предпринимательство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proofErr w:type="spellStart"/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Низамутдинов</w:t>
            </w:r>
            <w:proofErr w:type="spellEnd"/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 xml:space="preserve"> И.К.</w:t>
            </w:r>
          </w:p>
        </w:tc>
      </w:tr>
      <w:tr w:rsidR="007E6C72" w:rsidRPr="0089489B" w14:paraId="2FFE17D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592F5E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B7AED42" w14:textId="07FBFAAB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9DBA3B" w14:textId="7588CF1C" w:rsidR="007E6C72" w:rsidRPr="00451B4C" w:rsidRDefault="009C37E8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Управление изменениями и жизненный цикл организации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Гарипова Е.Н.</w:t>
            </w:r>
          </w:p>
        </w:tc>
      </w:tr>
      <w:tr w:rsidR="007E6C72" w:rsidRPr="0089489B" w14:paraId="7D0C0F12" w14:textId="77777777" w:rsidTr="0033425A">
        <w:trPr>
          <w:cantSplit/>
          <w:trHeight w:val="57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1E4711C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3D4243F" w14:textId="68CC1808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35272D4" w14:textId="1C7E6108" w:rsidR="007E6C72" w:rsidRPr="00451B4C" w:rsidRDefault="009C37E8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Управление изменениями и жизненный цикл организации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Гарипова Е.Н.</w:t>
            </w:r>
          </w:p>
        </w:tc>
      </w:tr>
      <w:tr w:rsidR="007E6C72" w:rsidRPr="0089489B" w14:paraId="144EFD31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AB207F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0A84D4" w14:textId="78C2E7A9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403E402" w14:textId="77777777" w:rsidR="007E6C72" w:rsidRPr="00451B4C" w:rsidRDefault="007E6C72" w:rsidP="007E6C7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E6C72" w:rsidRPr="0089489B" w14:paraId="4E90FFB4" w14:textId="77777777" w:rsidTr="00F5723E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B5A950D" w14:textId="7DC1CEFD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11.10.2025 г.</w:t>
            </w:r>
          </w:p>
          <w:p w14:paraId="71A3CFE4" w14:textId="0D15040B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6B5F88" w14:textId="683E28CA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0086ED7" w14:textId="2BC7BF83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58014856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BAE6ED0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DDF3E8" w14:textId="33AFCAE4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D119EAD" w14:textId="2725E0C7" w:rsidR="007E6C72" w:rsidRPr="00451B4C" w:rsidRDefault="00D53083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Стратегический менеджмент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Мещерякова С.А.</w:t>
            </w:r>
          </w:p>
        </w:tc>
      </w:tr>
      <w:tr w:rsidR="007E6C72" w:rsidRPr="0089489B" w14:paraId="1E4A046C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40DDE3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78D34B8" w14:textId="7A0749D1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E1B098B" w14:textId="732D0828" w:rsidR="007E6C72" w:rsidRPr="00451B4C" w:rsidRDefault="00D53083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Стратегический менеджмент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Мещерякова С.А.</w:t>
            </w:r>
          </w:p>
        </w:tc>
      </w:tr>
      <w:tr w:rsidR="007E6C72" w:rsidRPr="0089489B" w14:paraId="72ADD1A8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985E81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86E4857" w14:textId="04A7D196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BE7B23E" w14:textId="275EA26E" w:rsidR="007E6C72" w:rsidRPr="00451B4C" w:rsidRDefault="00CF7611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Инновационная экономика и технологическое предпринимательство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proofErr w:type="spellStart"/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Низамутдинов</w:t>
            </w:r>
            <w:proofErr w:type="spellEnd"/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 xml:space="preserve"> И.К.</w:t>
            </w:r>
          </w:p>
        </w:tc>
      </w:tr>
      <w:tr w:rsidR="007E6C72" w:rsidRPr="0089489B" w14:paraId="04382D23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5111C5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23703B" w14:textId="3520284E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0930BCA" w14:textId="27B6D834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46C0AE07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A2848A4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677ACDE" w14:textId="2DB716BF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8F554BE" w14:textId="717F5577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012EBB99" w14:textId="77777777" w:rsidTr="0033425A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8E11470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DD9FAFC" w14:textId="63F07221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FEC2405" w14:textId="77777777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679B1826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72EFDDF" w14:textId="1D08BDE5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bookmarkStart w:id="2" w:name="_Hlk187316144"/>
            <w:r>
              <w:rPr>
                <w:sz w:val="24"/>
                <w:szCs w:val="24"/>
                <w:lang w:eastAsia="en-US"/>
              </w:rPr>
              <w:t>18.10.2025 г.</w:t>
            </w:r>
          </w:p>
          <w:p w14:paraId="6EF28F22" w14:textId="30CE150D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A6A0303" w14:textId="1A57468A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7392DB3" w14:textId="346D183A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46C9B3D6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FA55A0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5B3C392" w14:textId="2139DADA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73A690" w14:textId="1B8DACCC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bookmarkEnd w:id="2"/>
      <w:tr w:rsidR="007E6C72" w:rsidRPr="0089489B" w14:paraId="7176C67E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04E432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DB328A2" w14:textId="438D91F2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65D3993" w14:textId="389086BC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7412759C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4A9C6FB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0438B16" w14:textId="2924C5F6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D8B4CE9" w14:textId="748A0CE1" w:rsidR="007E6C72" w:rsidRPr="00451B4C" w:rsidRDefault="00CF7611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Инновационная экономика и технологическое предпринимательство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proofErr w:type="spellStart"/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Низамутдинов</w:t>
            </w:r>
            <w:proofErr w:type="spellEnd"/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 xml:space="preserve"> И.К.</w:t>
            </w:r>
          </w:p>
        </w:tc>
      </w:tr>
      <w:tr w:rsidR="007E6C72" w:rsidRPr="0089489B" w14:paraId="259D63AA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36E241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B927F66" w14:textId="02CB2811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2D44D12" w14:textId="72145D34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57D43E28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05261C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A93D73D" w14:textId="46CCC268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2EEA246" w14:textId="7805E468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279731CB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615F80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99523F" w14:textId="384AEC65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93FE7F" w14:textId="758F321A" w:rsidR="007E6C72" w:rsidRPr="00451B4C" w:rsidRDefault="007E6C72" w:rsidP="007E6C7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E6C72" w:rsidRPr="0054654D" w14:paraId="0D5B5A8A" w14:textId="77777777" w:rsidTr="009A15BF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CA2119" w14:textId="1009F34C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25.10.2025 г.</w:t>
            </w:r>
          </w:p>
          <w:p w14:paraId="273421F2" w14:textId="626487E8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6071B5B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9B12EC1" w14:textId="419392C1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232C767B" w14:textId="77777777" w:rsidTr="0033425A">
        <w:trPr>
          <w:cantSplit/>
          <w:trHeight w:val="32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AD0AFF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D8B8836" w14:textId="4729AF6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CF58CEE" w14:textId="252AC110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47B8FDBA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CA1570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A551D7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416B29" w14:textId="743D4A11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59D7D42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EEAAFE6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6AD08A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8CF0AA3" w14:textId="6F1D1968" w:rsidR="007E6C72" w:rsidRPr="00451B4C" w:rsidRDefault="00CF7611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Инновационная экономика и технологическое предпринимательство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proofErr w:type="spellStart"/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Низамутдинов</w:t>
            </w:r>
            <w:proofErr w:type="spellEnd"/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 xml:space="preserve"> И.К.</w:t>
            </w:r>
          </w:p>
        </w:tc>
      </w:tr>
      <w:tr w:rsidR="007E6C72" w:rsidRPr="0054654D" w14:paraId="17D37D2E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F293D7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01E775F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D6504D" w14:textId="4A64ACC8" w:rsidR="007E6C72" w:rsidRPr="00451B4C" w:rsidRDefault="00E67EEB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Инновационная экономика и технологическое предпринимательство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proofErr w:type="spellStart"/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Низамутдинов</w:t>
            </w:r>
            <w:proofErr w:type="spellEnd"/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 xml:space="preserve"> И.К.</w:t>
            </w:r>
          </w:p>
        </w:tc>
      </w:tr>
      <w:tr w:rsidR="007E6C72" w:rsidRPr="0054654D" w14:paraId="4617B4B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7761412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7ECBF84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07C2802" w14:textId="77777777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330B265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67C77BF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0A94C2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0F99D0E" w14:textId="77777777" w:rsidR="007E6C72" w:rsidRPr="00451B4C" w:rsidRDefault="007E6C72" w:rsidP="007E6C7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E6C72" w:rsidRPr="0054654D" w14:paraId="305ADFB4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EBB2F77" w14:textId="2ED54C03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08.11.2025 г.</w:t>
            </w:r>
          </w:p>
          <w:p w14:paraId="6BF650F1" w14:textId="2E18ABE4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38C0BE2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B0D152" w14:textId="13455431" w:rsidR="007E6C72" w:rsidRPr="00451B4C" w:rsidRDefault="00E67EEB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Инновационная экономика и технологическое предпринимательство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proofErr w:type="spellStart"/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Низамутдинов</w:t>
            </w:r>
            <w:proofErr w:type="spellEnd"/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 xml:space="preserve"> И.К.</w:t>
            </w:r>
          </w:p>
        </w:tc>
      </w:tr>
      <w:tr w:rsidR="007E6C72" w:rsidRPr="0054654D" w14:paraId="52B84D2F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44B69D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C1E5DAE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FCC257" w14:textId="65BBA5FA" w:rsidR="007E6C72" w:rsidRPr="00451B4C" w:rsidRDefault="00CF7611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Инновационная экономика и технологическое предпринимательство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proofErr w:type="spellStart"/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Низамутдинов</w:t>
            </w:r>
            <w:proofErr w:type="spellEnd"/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 xml:space="preserve"> И.К.</w:t>
            </w:r>
          </w:p>
        </w:tc>
      </w:tr>
      <w:tr w:rsidR="007E6C72" w:rsidRPr="0054654D" w14:paraId="4F5AE7B2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75EC27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F1531B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0E22D4" w14:textId="60F4749B" w:rsidR="007E6C72" w:rsidRPr="00451B4C" w:rsidRDefault="008774BB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Корпоративное управление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Кулик Е.Н.</w:t>
            </w:r>
          </w:p>
        </w:tc>
      </w:tr>
      <w:tr w:rsidR="007E6C72" w:rsidRPr="0054654D" w14:paraId="26B8EEFE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7778D8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B63E6DD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29C7171" w14:textId="1D2A36E0" w:rsidR="007E6C72" w:rsidRPr="00451B4C" w:rsidRDefault="008774BB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Корпоративное управление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Кулик Е.Н.</w:t>
            </w:r>
          </w:p>
        </w:tc>
      </w:tr>
      <w:tr w:rsidR="007E6C72" w:rsidRPr="0054654D" w14:paraId="56437E73" w14:textId="77777777" w:rsidTr="009A15BF">
        <w:trPr>
          <w:cantSplit/>
          <w:trHeight w:val="11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B5522E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A1E6244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AAC7CFB" w14:textId="7787FDAC" w:rsidR="007E6C72" w:rsidRPr="00451B4C" w:rsidRDefault="008774BB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Корпоративное управление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Кулик Е.Н.</w:t>
            </w:r>
          </w:p>
        </w:tc>
      </w:tr>
      <w:tr w:rsidR="007E6C72" w:rsidRPr="0054654D" w14:paraId="16965F17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56F6BD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449F42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09E5E59" w14:textId="7D3AEBD6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169C688E" w14:textId="77777777" w:rsidTr="0033425A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CAC3BC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C3B69F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141DBDC" w14:textId="77777777" w:rsidR="007E6C72" w:rsidRPr="00451B4C" w:rsidRDefault="007E6C72" w:rsidP="007E6C7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E6C72" w:rsidRPr="0054654D" w14:paraId="7C1C7DAE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EE3BAD2" w14:textId="4C8C36DA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15.11.2025 г.</w:t>
            </w:r>
          </w:p>
          <w:p w14:paraId="427CD093" w14:textId="6182ECD1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95A7B6E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F3E179C" w14:textId="6ADB6147" w:rsidR="007E6C72" w:rsidRPr="00451B4C" w:rsidRDefault="00E67EEB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Инновационная экономика и технологическое предпринимательство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proofErr w:type="spellStart"/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Низамутдинов</w:t>
            </w:r>
            <w:proofErr w:type="spellEnd"/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 xml:space="preserve"> И.К.</w:t>
            </w:r>
          </w:p>
        </w:tc>
      </w:tr>
      <w:tr w:rsidR="007E6C72" w:rsidRPr="0054654D" w14:paraId="71E96C2D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C0E7D63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ED1E81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DB7DEC1" w14:textId="7D2FCB7D" w:rsidR="007E6C72" w:rsidRPr="00451B4C" w:rsidRDefault="00CF7611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Инновационная экономика и технологическое предпринимательство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proofErr w:type="spellStart"/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Низамутдинов</w:t>
            </w:r>
            <w:proofErr w:type="spellEnd"/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 xml:space="preserve"> И.К.</w:t>
            </w:r>
          </w:p>
        </w:tc>
      </w:tr>
      <w:tr w:rsidR="007E6C72" w:rsidRPr="0054654D" w14:paraId="6B3B514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E7F7EE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81F296C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E84E469" w14:textId="73F6B412" w:rsidR="007E6C72" w:rsidRPr="00451B4C" w:rsidRDefault="008774BB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Исследование систем управления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Кулик Е.Н.</w:t>
            </w:r>
          </w:p>
        </w:tc>
      </w:tr>
      <w:tr w:rsidR="007E6C72" w:rsidRPr="0054654D" w14:paraId="65A499A9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A924E5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CF94FD1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77CA9C" w14:textId="68F401D2" w:rsidR="007E6C72" w:rsidRPr="00451B4C" w:rsidRDefault="008774BB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Исследование систем управления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Кулик Е.Н.</w:t>
            </w:r>
          </w:p>
        </w:tc>
      </w:tr>
      <w:tr w:rsidR="007E6C72" w:rsidRPr="0054654D" w14:paraId="74B3B27E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A7E42C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1E96EE3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34FBA88" w14:textId="2A03A595" w:rsidR="007E6C72" w:rsidRPr="00451B4C" w:rsidRDefault="008774BB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Исследование систем управления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Кулик Е.Н.</w:t>
            </w:r>
          </w:p>
        </w:tc>
      </w:tr>
      <w:tr w:rsidR="007E6C72" w:rsidRPr="0054654D" w14:paraId="1E0D4B4B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D389BB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A578B72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B8D7D51" w14:textId="16327D75" w:rsidR="007E6C72" w:rsidRPr="00451B4C" w:rsidRDefault="008774BB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Исследование систем управления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Кулик Е.Н.</w:t>
            </w:r>
          </w:p>
        </w:tc>
      </w:tr>
      <w:tr w:rsidR="007E6C72" w:rsidRPr="0054654D" w14:paraId="05BE2B40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0E3EEE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9123A0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B109202" w14:textId="77777777" w:rsidR="007E6C72" w:rsidRPr="00451B4C" w:rsidRDefault="007E6C72" w:rsidP="007E6C7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E6C72" w:rsidRPr="0054654D" w14:paraId="0D280D4D" w14:textId="77777777" w:rsidTr="009A15BF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D676E72" w14:textId="544032FA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22.11.2025 г.</w:t>
            </w:r>
          </w:p>
          <w:p w14:paraId="1404F0DF" w14:textId="77777777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C994C3E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00EA6F6" w14:textId="15288EA0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7D13BDD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9305F5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5870AE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6E7938A" w14:textId="210D07D9" w:rsidR="007E6C72" w:rsidRPr="00451B4C" w:rsidRDefault="007C7726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Управление устойчивым развитием бизнеса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Грудина С.И.</w:t>
            </w:r>
          </w:p>
        </w:tc>
      </w:tr>
      <w:tr w:rsidR="007E6C72" w:rsidRPr="0054654D" w14:paraId="56C86893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65ECF7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640AB40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9F6A945" w14:textId="4C007B34" w:rsidR="007E6C72" w:rsidRPr="00451B4C" w:rsidRDefault="007C7726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Управление устойчивым развитием бизнеса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Грудина С.И.</w:t>
            </w:r>
          </w:p>
        </w:tc>
      </w:tr>
      <w:tr w:rsidR="007E6C72" w:rsidRPr="0054654D" w14:paraId="754A0EDC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160A532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3AE482E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013DE75" w14:textId="7C424A8A" w:rsidR="007E6C72" w:rsidRPr="00451B4C" w:rsidRDefault="008774BB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Исследование систем управления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Кулик Е.Н.</w:t>
            </w:r>
          </w:p>
        </w:tc>
      </w:tr>
      <w:tr w:rsidR="007E6C72" w:rsidRPr="0054654D" w14:paraId="51102189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28FE64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0B40E89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69E46D5" w14:textId="7036AAC5" w:rsidR="007E6C72" w:rsidRPr="00451B4C" w:rsidRDefault="008774BB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Исследование систем управления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Кулик Е.Н.</w:t>
            </w:r>
          </w:p>
        </w:tc>
      </w:tr>
      <w:tr w:rsidR="007E6C72" w:rsidRPr="0054654D" w14:paraId="7D01FE82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E36709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8F4B9C3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F871A1E" w14:textId="475DB006" w:rsidR="007E6C72" w:rsidRPr="00451B4C" w:rsidRDefault="008774BB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Исследование систем управления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Кулик Е.Н.</w:t>
            </w:r>
          </w:p>
        </w:tc>
      </w:tr>
      <w:tr w:rsidR="007E6C72" w:rsidRPr="0054654D" w14:paraId="2E813C6C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08DCD1E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02D688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6ED090E" w14:textId="09F64264" w:rsidR="007E6C72" w:rsidRPr="00451B4C" w:rsidRDefault="008774BB" w:rsidP="007E6C72">
            <w:pPr>
              <w:jc w:val="center"/>
              <w:rPr>
                <w:b/>
                <w:sz w:val="24"/>
                <w:szCs w:val="24"/>
              </w:rPr>
            </w:pPr>
            <w:r w:rsidRPr="007769C1">
              <w:rPr>
                <w:color w:val="000000"/>
                <w:sz w:val="24"/>
                <w:szCs w:val="24"/>
              </w:rPr>
              <w:t>Исследование систем управления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Кулик Е.Н.</w:t>
            </w:r>
          </w:p>
        </w:tc>
      </w:tr>
      <w:tr w:rsidR="007E6C72" w:rsidRPr="0054654D" w14:paraId="781C75CC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EF7C903" w14:textId="4B329BE2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29.11.2025 г.</w:t>
            </w:r>
          </w:p>
          <w:p w14:paraId="72E74065" w14:textId="77777777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9E4766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lastRenderedPageBreak/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F25CC53" w14:textId="32630F2F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102791B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E017A8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DF86E50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ACA44B" w14:textId="498349D7" w:rsidR="007E6C72" w:rsidRPr="00451B4C" w:rsidRDefault="007C7726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Управление устойчивым развитием бизнеса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Грудина С.И.</w:t>
            </w:r>
          </w:p>
        </w:tc>
      </w:tr>
      <w:tr w:rsidR="007E6C72" w:rsidRPr="0054654D" w14:paraId="7D4FA39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90CC881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A74E636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1B08E4B" w14:textId="4CB48FAD" w:rsidR="007E6C72" w:rsidRPr="00451B4C" w:rsidRDefault="007C7726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Управление устойчивым развитием бизнеса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Грудина С.И.</w:t>
            </w:r>
          </w:p>
        </w:tc>
      </w:tr>
      <w:tr w:rsidR="007E6C72" w:rsidRPr="0054654D" w14:paraId="5F42E98E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342E716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8A8291B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63DE33A" w14:textId="45F8C021" w:rsidR="007E6C72" w:rsidRPr="00451B4C" w:rsidRDefault="007C7726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Управление устойчивым развитием бизнеса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Грудина С.И.</w:t>
            </w:r>
          </w:p>
        </w:tc>
      </w:tr>
      <w:tr w:rsidR="007E6C72" w:rsidRPr="0054654D" w14:paraId="7B3C31FE" w14:textId="77777777" w:rsidTr="009A15BF">
        <w:trPr>
          <w:cantSplit/>
          <w:trHeight w:val="11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06E359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44CA35A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B237B40" w14:textId="72EF9B7C" w:rsidR="007E6C72" w:rsidRPr="00451B4C" w:rsidRDefault="007C7726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Управление устойчивым развитием бизнеса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Грудина С.И.</w:t>
            </w:r>
          </w:p>
        </w:tc>
      </w:tr>
      <w:tr w:rsidR="007E6C72" w:rsidRPr="0054654D" w14:paraId="42233D8E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56E51E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3A095E0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2A29461" w14:textId="1780B934" w:rsidR="007E6C72" w:rsidRPr="00451B4C" w:rsidRDefault="0060234C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Анализ рынка и маркетинговые исследования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60234C">
              <w:rPr>
                <w:b/>
                <w:bCs/>
                <w:sz w:val="24"/>
                <w:szCs w:val="24"/>
              </w:rPr>
              <w:t>Белобородова А.Л.</w:t>
            </w:r>
          </w:p>
        </w:tc>
      </w:tr>
      <w:tr w:rsidR="007E6C72" w:rsidRPr="0054654D" w14:paraId="54BCA4B9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FD5523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B816C6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4E9BD3" w14:textId="2A0C6C14" w:rsidR="007E6C72" w:rsidRPr="00451B4C" w:rsidRDefault="0060234C" w:rsidP="007E6C72">
            <w:pPr>
              <w:jc w:val="center"/>
              <w:rPr>
                <w:b/>
                <w:sz w:val="24"/>
                <w:szCs w:val="24"/>
              </w:rPr>
            </w:pPr>
            <w:r w:rsidRPr="007769C1">
              <w:rPr>
                <w:color w:val="000000"/>
                <w:sz w:val="24"/>
                <w:szCs w:val="24"/>
              </w:rPr>
              <w:t>Анализ рынка и маркетинговые исследования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60234C">
              <w:rPr>
                <w:b/>
                <w:bCs/>
                <w:sz w:val="24"/>
                <w:szCs w:val="24"/>
              </w:rPr>
              <w:t>Белобородова А.Л.</w:t>
            </w:r>
          </w:p>
        </w:tc>
      </w:tr>
      <w:tr w:rsidR="007E6C72" w:rsidRPr="0054654D" w14:paraId="4845D9E1" w14:textId="77777777" w:rsidTr="009A15BF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0E67E19" w14:textId="3BD0770D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06.12.2025 г.</w:t>
            </w:r>
          </w:p>
          <w:p w14:paraId="05806631" w14:textId="77777777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9DD28DD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4756F91" w14:textId="77777777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1DB3504F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AC45C2A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A107F6B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5F4DC47" w14:textId="6D2CDAA8" w:rsidR="007E6C72" w:rsidRPr="00451B4C" w:rsidRDefault="007C7726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Управление устойчивым развитием бизнеса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Грудина С.И.</w:t>
            </w:r>
          </w:p>
        </w:tc>
      </w:tr>
      <w:tr w:rsidR="007E6C72" w:rsidRPr="0054654D" w14:paraId="0431765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1CA93D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D954806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2F8F73B" w14:textId="6CCD4D8C" w:rsidR="007E6C72" w:rsidRPr="00451B4C" w:rsidRDefault="007C7726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Управление устойчивым развитием бизнеса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Грудина С.И.</w:t>
            </w:r>
          </w:p>
        </w:tc>
      </w:tr>
      <w:tr w:rsidR="007E6C72" w:rsidRPr="0054654D" w14:paraId="2331793D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894B9C5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CA7AB2E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75F0436" w14:textId="1B24F111" w:rsidR="007E6C72" w:rsidRPr="00451B4C" w:rsidRDefault="007C7726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Управление устойчивым развитием бизнеса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Грудина С.И.</w:t>
            </w:r>
          </w:p>
        </w:tc>
      </w:tr>
      <w:tr w:rsidR="007E6C72" w:rsidRPr="0054654D" w14:paraId="72784FA1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C04E909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36CC9E0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F89546B" w14:textId="7340E0BB" w:rsidR="007E6C72" w:rsidRPr="00451B4C" w:rsidRDefault="007C7726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Управление устойчивым развитием бизнеса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Грудина С.И.</w:t>
            </w:r>
          </w:p>
        </w:tc>
      </w:tr>
      <w:tr w:rsidR="007E6C72" w:rsidRPr="0054654D" w14:paraId="2ABD196B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C93CDA0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D44299A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AFCAE71" w14:textId="4B229D38" w:rsidR="007E6C72" w:rsidRPr="00451B4C" w:rsidRDefault="008774BB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Исследование систем управления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Кулик Е.Н.</w:t>
            </w:r>
          </w:p>
        </w:tc>
      </w:tr>
      <w:tr w:rsidR="007E6C72" w:rsidRPr="0054654D" w14:paraId="6817F37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384D4B8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9E16F30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8733DD6" w14:textId="74882040" w:rsidR="007E6C72" w:rsidRPr="00451B4C" w:rsidRDefault="008774BB" w:rsidP="007E6C72">
            <w:pPr>
              <w:jc w:val="center"/>
              <w:rPr>
                <w:b/>
                <w:sz w:val="24"/>
                <w:szCs w:val="24"/>
              </w:rPr>
            </w:pPr>
            <w:r w:rsidRPr="007769C1">
              <w:rPr>
                <w:color w:val="000000"/>
                <w:sz w:val="24"/>
                <w:szCs w:val="24"/>
              </w:rPr>
              <w:t>Исследование систем управления</w:t>
            </w:r>
            <w:r w:rsidR="00F56903">
              <w:rPr>
                <w:color w:val="000000"/>
                <w:sz w:val="24"/>
                <w:szCs w:val="24"/>
              </w:rPr>
              <w:t xml:space="preserve">      </w:t>
            </w:r>
            <w:r w:rsidR="00F56903" w:rsidRPr="00F56903">
              <w:rPr>
                <w:b/>
                <w:bCs/>
                <w:color w:val="000000"/>
                <w:sz w:val="24"/>
                <w:szCs w:val="24"/>
              </w:rPr>
              <w:t>Кулик Е.Н.</w:t>
            </w:r>
          </w:p>
        </w:tc>
      </w:tr>
      <w:tr w:rsidR="007E6C72" w:rsidRPr="0054654D" w14:paraId="2AC15457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E3E2F6" w14:textId="1531EF73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13.12.2025 г.</w:t>
            </w:r>
          </w:p>
          <w:p w14:paraId="3686E331" w14:textId="77777777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FC690F6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FB4161E" w14:textId="7B0F6ECD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6C173E3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5CD6678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3E0F3C4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7F48ECE" w14:textId="399AF509" w:rsidR="007E6C72" w:rsidRPr="00451B4C" w:rsidRDefault="0060234C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Анализ рынка и маркетинговые исследования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60234C">
              <w:rPr>
                <w:b/>
                <w:bCs/>
                <w:sz w:val="24"/>
                <w:szCs w:val="24"/>
              </w:rPr>
              <w:t>Белобородова А.Л.</w:t>
            </w:r>
          </w:p>
        </w:tc>
      </w:tr>
      <w:tr w:rsidR="007E6C72" w:rsidRPr="0054654D" w14:paraId="4E76E38A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B9B0F8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8C70BE9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720C01D" w14:textId="08B735D6" w:rsidR="007E6C72" w:rsidRPr="00451B4C" w:rsidRDefault="0060234C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Анализ рынка и маркетинговые исследования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60234C">
              <w:rPr>
                <w:b/>
                <w:bCs/>
                <w:sz w:val="24"/>
                <w:szCs w:val="24"/>
              </w:rPr>
              <w:t>Белобородова А.Л.</w:t>
            </w:r>
          </w:p>
        </w:tc>
      </w:tr>
      <w:tr w:rsidR="007E6C72" w:rsidRPr="0054654D" w14:paraId="668E3C02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203F827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D53D3E6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3F4EF55" w14:textId="779904DE" w:rsidR="007E6C72" w:rsidRPr="00451B4C" w:rsidRDefault="0060234C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Анализ рынка и маркетинговые исследования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60234C">
              <w:rPr>
                <w:b/>
                <w:bCs/>
                <w:sz w:val="24"/>
                <w:szCs w:val="24"/>
              </w:rPr>
              <w:t>Белобородова А.Л.</w:t>
            </w:r>
          </w:p>
        </w:tc>
      </w:tr>
      <w:tr w:rsidR="007E6C72" w:rsidRPr="0054654D" w14:paraId="2EE356B4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A11867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32150A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05DF096" w14:textId="445CA658" w:rsidR="007E6C72" w:rsidRPr="00451B4C" w:rsidRDefault="0060234C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Анализ рынка и маркетинговые исследования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60234C">
              <w:rPr>
                <w:b/>
                <w:bCs/>
                <w:sz w:val="24"/>
                <w:szCs w:val="24"/>
              </w:rPr>
              <w:t>Белобородова А.Л.</w:t>
            </w:r>
          </w:p>
        </w:tc>
      </w:tr>
      <w:tr w:rsidR="007E6C72" w:rsidRPr="0054654D" w14:paraId="0FA09E62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281F14F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E135B96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7AD54F2" w14:textId="316654D0" w:rsidR="007E6C72" w:rsidRPr="00451B4C" w:rsidRDefault="0060234C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769C1">
              <w:rPr>
                <w:color w:val="000000"/>
                <w:sz w:val="24"/>
                <w:szCs w:val="24"/>
              </w:rPr>
              <w:t>Анализ рынка и маркетинговые исследования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60234C">
              <w:rPr>
                <w:b/>
                <w:bCs/>
                <w:sz w:val="24"/>
                <w:szCs w:val="24"/>
              </w:rPr>
              <w:t>Белобородова А.Л.</w:t>
            </w:r>
          </w:p>
        </w:tc>
      </w:tr>
      <w:tr w:rsidR="007E6C72" w:rsidRPr="0054654D" w14:paraId="09E728AA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E8E09B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FD6D54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C58133E" w14:textId="77777777" w:rsidR="007E6C72" w:rsidRPr="00451B4C" w:rsidRDefault="007E6C72" w:rsidP="007E6C7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E6C72" w:rsidRPr="0054654D" w14:paraId="2C41A543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0FAE0B" w14:textId="12C5F583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20.12.2025 г.</w:t>
            </w:r>
          </w:p>
          <w:p w14:paraId="68949CE2" w14:textId="77777777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8536F7B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3E8924F" w14:textId="77777777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5FDF127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6DB688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5006C47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C46B6CA" w14:textId="5B11CE20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0A16D98A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BD32F3A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FC7840F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42211EF" w14:textId="551D81D5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6DB4CEB6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A44333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DB2BA9F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CAE16FD" w14:textId="680AAAE8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6BD2B12C" w14:textId="77777777" w:rsidTr="009A15BF">
        <w:trPr>
          <w:cantSplit/>
          <w:trHeight w:val="57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C6AFE0C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FA0FBC9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DE8174D" w14:textId="77777777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917A08" w:rsidRPr="0054654D" w14:paraId="7DCEA95A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CE3DAC6" w14:textId="77777777" w:rsidR="00917A08" w:rsidRPr="00BF2C25" w:rsidRDefault="00917A08" w:rsidP="00917A0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C4CA617" w14:textId="77777777" w:rsidR="00917A08" w:rsidRPr="00451B4C" w:rsidRDefault="00917A08" w:rsidP="00917A0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8C70C2" w14:textId="7C4B8103" w:rsidR="00917A08" w:rsidRPr="00451B4C" w:rsidRDefault="00917A08" w:rsidP="00917A08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917A08" w:rsidRPr="0054654D" w14:paraId="42DBC5E7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C43CA97" w14:textId="77777777" w:rsidR="00917A08" w:rsidRPr="00BF2C25" w:rsidRDefault="00917A08" w:rsidP="00917A0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C00E72" w14:textId="77777777" w:rsidR="00917A08" w:rsidRPr="00451B4C" w:rsidRDefault="00917A08" w:rsidP="00917A0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F7148B" w14:textId="77777777" w:rsidR="00917A08" w:rsidRPr="00451B4C" w:rsidRDefault="00917A08" w:rsidP="00917A08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7BFB40EA" w14:textId="77777777" w:rsidR="007E6C72" w:rsidRPr="00C22024" w:rsidRDefault="007E6C72" w:rsidP="007E6C72"/>
    <w:p w14:paraId="2AEF6B55" w14:textId="77777777" w:rsidR="007E6C72" w:rsidRDefault="007E6C72" w:rsidP="004A41DC"/>
    <w:p w14:paraId="14EDAD63" w14:textId="7738CC55" w:rsidR="004A41DC" w:rsidRPr="00EF5DD3" w:rsidRDefault="004A41DC" w:rsidP="004A41DC">
      <w:pPr>
        <w:spacing w:line="480" w:lineRule="auto"/>
        <w:jc w:val="right"/>
        <w:rPr>
          <w:sz w:val="24"/>
          <w:szCs w:val="24"/>
        </w:rPr>
      </w:pPr>
      <w:r w:rsidRPr="00EF5DD3">
        <w:rPr>
          <w:sz w:val="24"/>
          <w:szCs w:val="24"/>
        </w:rPr>
        <w:t xml:space="preserve">Заместитель директора по образовательной деятельности ИУЭФ__________________________ </w:t>
      </w:r>
      <w:r w:rsidR="00E452E5">
        <w:rPr>
          <w:sz w:val="24"/>
          <w:szCs w:val="24"/>
        </w:rPr>
        <w:t xml:space="preserve">В.И. </w:t>
      </w:r>
      <w:proofErr w:type="spellStart"/>
      <w:r w:rsidR="00E452E5">
        <w:rPr>
          <w:sz w:val="24"/>
          <w:szCs w:val="24"/>
        </w:rPr>
        <w:t>Вагизова</w:t>
      </w:r>
      <w:proofErr w:type="spellEnd"/>
    </w:p>
    <w:p w14:paraId="08E0ABA7" w14:textId="77777777" w:rsidR="004A41DC" w:rsidRDefault="004A41DC" w:rsidP="004A41DC">
      <w:pPr>
        <w:spacing w:line="432" w:lineRule="auto"/>
        <w:jc w:val="right"/>
      </w:pPr>
      <w:r>
        <w:rPr>
          <w:sz w:val="24"/>
          <w:szCs w:val="24"/>
        </w:rPr>
        <w:lastRenderedPageBreak/>
        <w:t xml:space="preserve">Ведущий специалист ДО__________________________Р.М. </w:t>
      </w:r>
      <w:proofErr w:type="spellStart"/>
      <w:r>
        <w:rPr>
          <w:sz w:val="24"/>
          <w:szCs w:val="24"/>
        </w:rPr>
        <w:t>Яббаров</w:t>
      </w:r>
      <w:proofErr w:type="spellEnd"/>
    </w:p>
    <w:p w14:paraId="31729C94" w14:textId="77777777" w:rsidR="004A41DC" w:rsidRPr="004A41DC" w:rsidRDefault="004A41DC" w:rsidP="004A41DC">
      <w:pPr>
        <w:jc w:val="right"/>
      </w:pPr>
    </w:p>
    <w:sectPr w:rsidR="004A41DC" w:rsidRPr="004A41DC" w:rsidSect="009436C3">
      <w:pgSz w:w="16838" w:h="11906" w:orient="landscape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917"/>
    <w:rsid w:val="00011D26"/>
    <w:rsid w:val="00067665"/>
    <w:rsid w:val="0008502F"/>
    <w:rsid w:val="00090146"/>
    <w:rsid w:val="00091457"/>
    <w:rsid w:val="000B68E9"/>
    <w:rsid w:val="000D255E"/>
    <w:rsid w:val="000F5B3E"/>
    <w:rsid w:val="0016641A"/>
    <w:rsid w:val="0016761E"/>
    <w:rsid w:val="001740D4"/>
    <w:rsid w:val="00186598"/>
    <w:rsid w:val="00187F5F"/>
    <w:rsid w:val="001D7D12"/>
    <w:rsid w:val="001F3B07"/>
    <w:rsid w:val="00203AC7"/>
    <w:rsid w:val="0023361B"/>
    <w:rsid w:val="0027788D"/>
    <w:rsid w:val="00281ED0"/>
    <w:rsid w:val="00286917"/>
    <w:rsid w:val="002A7A95"/>
    <w:rsid w:val="002E2B75"/>
    <w:rsid w:val="00301398"/>
    <w:rsid w:val="0033425A"/>
    <w:rsid w:val="003430CD"/>
    <w:rsid w:val="0039456A"/>
    <w:rsid w:val="003D22FF"/>
    <w:rsid w:val="003D4AAA"/>
    <w:rsid w:val="004079CC"/>
    <w:rsid w:val="00451B4C"/>
    <w:rsid w:val="004754A1"/>
    <w:rsid w:val="004905D3"/>
    <w:rsid w:val="00493024"/>
    <w:rsid w:val="004A41DC"/>
    <w:rsid w:val="004C1699"/>
    <w:rsid w:val="004C5E06"/>
    <w:rsid w:val="004D2DB4"/>
    <w:rsid w:val="004F110F"/>
    <w:rsid w:val="004F2593"/>
    <w:rsid w:val="00502487"/>
    <w:rsid w:val="00510D41"/>
    <w:rsid w:val="0054654D"/>
    <w:rsid w:val="0057385E"/>
    <w:rsid w:val="00581975"/>
    <w:rsid w:val="005B4131"/>
    <w:rsid w:val="005C75EC"/>
    <w:rsid w:val="005D72D5"/>
    <w:rsid w:val="0060234C"/>
    <w:rsid w:val="006162FC"/>
    <w:rsid w:val="00651767"/>
    <w:rsid w:val="006620B2"/>
    <w:rsid w:val="00677ACF"/>
    <w:rsid w:val="00691713"/>
    <w:rsid w:val="006961B5"/>
    <w:rsid w:val="007110E1"/>
    <w:rsid w:val="007457D6"/>
    <w:rsid w:val="0075782D"/>
    <w:rsid w:val="00766273"/>
    <w:rsid w:val="00771889"/>
    <w:rsid w:val="00772C88"/>
    <w:rsid w:val="007769C1"/>
    <w:rsid w:val="007832A2"/>
    <w:rsid w:val="007A4DD6"/>
    <w:rsid w:val="007A6EF2"/>
    <w:rsid w:val="007C7586"/>
    <w:rsid w:val="007C7726"/>
    <w:rsid w:val="007E48C9"/>
    <w:rsid w:val="007E6C72"/>
    <w:rsid w:val="007F6CCA"/>
    <w:rsid w:val="0081007C"/>
    <w:rsid w:val="00837C29"/>
    <w:rsid w:val="00843087"/>
    <w:rsid w:val="00854FA6"/>
    <w:rsid w:val="008774BB"/>
    <w:rsid w:val="00880584"/>
    <w:rsid w:val="00890BE7"/>
    <w:rsid w:val="0089489B"/>
    <w:rsid w:val="008A7753"/>
    <w:rsid w:val="008E4676"/>
    <w:rsid w:val="00917A08"/>
    <w:rsid w:val="00917B94"/>
    <w:rsid w:val="00920607"/>
    <w:rsid w:val="00933213"/>
    <w:rsid w:val="009A15BF"/>
    <w:rsid w:val="009A4360"/>
    <w:rsid w:val="009C37E8"/>
    <w:rsid w:val="009F5230"/>
    <w:rsid w:val="009F55C6"/>
    <w:rsid w:val="00A01818"/>
    <w:rsid w:val="00A161E6"/>
    <w:rsid w:val="00A214F8"/>
    <w:rsid w:val="00A35264"/>
    <w:rsid w:val="00A6030C"/>
    <w:rsid w:val="00A92670"/>
    <w:rsid w:val="00AA4AEA"/>
    <w:rsid w:val="00AA6C77"/>
    <w:rsid w:val="00AB472A"/>
    <w:rsid w:val="00AC0CCC"/>
    <w:rsid w:val="00AD06EA"/>
    <w:rsid w:val="00AD558C"/>
    <w:rsid w:val="00AD6B94"/>
    <w:rsid w:val="00AE06DB"/>
    <w:rsid w:val="00AE1BB1"/>
    <w:rsid w:val="00AF79DF"/>
    <w:rsid w:val="00B246E5"/>
    <w:rsid w:val="00B61116"/>
    <w:rsid w:val="00BA1D0F"/>
    <w:rsid w:val="00BA68C5"/>
    <w:rsid w:val="00BF2C25"/>
    <w:rsid w:val="00BF4255"/>
    <w:rsid w:val="00C03AF7"/>
    <w:rsid w:val="00C22024"/>
    <w:rsid w:val="00C35D22"/>
    <w:rsid w:val="00C51969"/>
    <w:rsid w:val="00C53A68"/>
    <w:rsid w:val="00C6210D"/>
    <w:rsid w:val="00C8486F"/>
    <w:rsid w:val="00C87054"/>
    <w:rsid w:val="00CA4342"/>
    <w:rsid w:val="00CD70BC"/>
    <w:rsid w:val="00CD7276"/>
    <w:rsid w:val="00CE6E60"/>
    <w:rsid w:val="00CF7611"/>
    <w:rsid w:val="00D04D46"/>
    <w:rsid w:val="00D04F0F"/>
    <w:rsid w:val="00D11D7A"/>
    <w:rsid w:val="00D50B8A"/>
    <w:rsid w:val="00D52EEC"/>
    <w:rsid w:val="00D53083"/>
    <w:rsid w:val="00DA7E0F"/>
    <w:rsid w:val="00DB4CF8"/>
    <w:rsid w:val="00DC553F"/>
    <w:rsid w:val="00DD3235"/>
    <w:rsid w:val="00E04CC1"/>
    <w:rsid w:val="00E14E9E"/>
    <w:rsid w:val="00E227E0"/>
    <w:rsid w:val="00E40A66"/>
    <w:rsid w:val="00E452E5"/>
    <w:rsid w:val="00E50334"/>
    <w:rsid w:val="00E67EEB"/>
    <w:rsid w:val="00EA13C9"/>
    <w:rsid w:val="00EA44BC"/>
    <w:rsid w:val="00EE37B5"/>
    <w:rsid w:val="00EE7022"/>
    <w:rsid w:val="00EF0241"/>
    <w:rsid w:val="00EF3899"/>
    <w:rsid w:val="00F00BB7"/>
    <w:rsid w:val="00F353AE"/>
    <w:rsid w:val="00F47D07"/>
    <w:rsid w:val="00F56903"/>
    <w:rsid w:val="00F5723E"/>
    <w:rsid w:val="00F85D47"/>
    <w:rsid w:val="00FA77B9"/>
    <w:rsid w:val="00FB6D23"/>
    <w:rsid w:val="00FF4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188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B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50B8A"/>
    <w:pPr>
      <w:keepNext/>
      <w:outlineLvl w:val="0"/>
    </w:pPr>
    <w:rPr>
      <w:sz w:val="24"/>
      <w:lang w:val="en-US"/>
    </w:rPr>
  </w:style>
  <w:style w:type="paragraph" w:styleId="6">
    <w:name w:val="heading 6"/>
    <w:basedOn w:val="a"/>
    <w:next w:val="a"/>
    <w:link w:val="60"/>
    <w:unhideWhenUsed/>
    <w:qFormat/>
    <w:rsid w:val="00D50B8A"/>
    <w:pPr>
      <w:keepNext/>
      <w:outlineLvl w:val="5"/>
    </w:pPr>
    <w:rPr>
      <w:sz w:val="26"/>
    </w:rPr>
  </w:style>
  <w:style w:type="paragraph" w:styleId="8">
    <w:name w:val="heading 8"/>
    <w:basedOn w:val="a"/>
    <w:next w:val="a"/>
    <w:link w:val="80"/>
    <w:semiHidden/>
    <w:unhideWhenUsed/>
    <w:qFormat/>
    <w:rsid w:val="00D50B8A"/>
    <w:pPr>
      <w:keepNext/>
      <w:jc w:val="center"/>
      <w:outlineLvl w:val="7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0B8A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D50B8A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D50B8A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table" w:styleId="a3">
    <w:name w:val="Table Grid"/>
    <w:basedOn w:val="a1"/>
    <w:uiPriority w:val="39"/>
    <w:rsid w:val="00E452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B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50B8A"/>
    <w:pPr>
      <w:keepNext/>
      <w:outlineLvl w:val="0"/>
    </w:pPr>
    <w:rPr>
      <w:sz w:val="24"/>
      <w:lang w:val="en-US"/>
    </w:rPr>
  </w:style>
  <w:style w:type="paragraph" w:styleId="6">
    <w:name w:val="heading 6"/>
    <w:basedOn w:val="a"/>
    <w:next w:val="a"/>
    <w:link w:val="60"/>
    <w:unhideWhenUsed/>
    <w:qFormat/>
    <w:rsid w:val="00D50B8A"/>
    <w:pPr>
      <w:keepNext/>
      <w:outlineLvl w:val="5"/>
    </w:pPr>
    <w:rPr>
      <w:sz w:val="26"/>
    </w:rPr>
  </w:style>
  <w:style w:type="paragraph" w:styleId="8">
    <w:name w:val="heading 8"/>
    <w:basedOn w:val="a"/>
    <w:next w:val="a"/>
    <w:link w:val="80"/>
    <w:semiHidden/>
    <w:unhideWhenUsed/>
    <w:qFormat/>
    <w:rsid w:val="00D50B8A"/>
    <w:pPr>
      <w:keepNext/>
      <w:jc w:val="center"/>
      <w:outlineLvl w:val="7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0B8A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D50B8A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D50B8A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table" w:styleId="a3">
    <w:name w:val="Table Grid"/>
    <w:basedOn w:val="a1"/>
    <w:uiPriority w:val="39"/>
    <w:rsid w:val="00E452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35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9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B7EDC8-D75E-4D43-808A-015BFB35B1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873</Words>
  <Characters>4978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Большебородова Майя Сергеевна</dc:creator>
  <cp:keywords/>
  <dc:description/>
  <cp:lastModifiedBy>Потапова Лия Евгеньевна</cp:lastModifiedBy>
  <cp:revision>13</cp:revision>
  <cp:lastPrinted>2025-01-14T11:45:00Z</cp:lastPrinted>
  <dcterms:created xsi:type="dcterms:W3CDTF">2025-08-26T18:26:00Z</dcterms:created>
  <dcterms:modified xsi:type="dcterms:W3CDTF">2025-10-06T10:30:00Z</dcterms:modified>
</cp:coreProperties>
</file>